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5989" w:rsidRPr="003C5989" w:rsidRDefault="003C5989" w:rsidP="003C5989">
      <w:pPr>
        <w:spacing w:before="100" w:line="240" w:lineRule="auto"/>
        <w:jc w:val="both"/>
        <w:rPr>
          <w:rFonts w:ascii="Calibri" w:eastAsia="Times New Roman" w:hAnsi="Calibri" w:cs="Calibri"/>
          <w:color w:val="000000"/>
        </w:rPr>
      </w:pPr>
      <w:bookmarkStart w:id="0" w:name="_GoBack"/>
      <w:bookmarkEnd w:id="0"/>
      <w:r w:rsidRPr="003C5989">
        <w:rPr>
          <w:rFonts w:ascii="Arial" w:eastAsia="Times New Roman" w:hAnsi="Arial" w:cs="Arial"/>
          <w:b/>
          <w:bCs/>
          <w:color w:val="000000"/>
          <w:sz w:val="20"/>
          <w:szCs w:val="20"/>
        </w:rPr>
        <w:t>Agreement to Mortgage</w:t>
      </w:r>
    </w:p>
    <w:p w:rsidR="003C5989" w:rsidRPr="003C5989" w:rsidRDefault="003C5989" w:rsidP="003C5989">
      <w:pPr>
        <w:spacing w:before="100" w:line="240" w:lineRule="auto"/>
        <w:jc w:val="both"/>
        <w:rPr>
          <w:rFonts w:ascii="Calibri" w:eastAsia="Times New Roman" w:hAnsi="Calibri" w:cs="Calibri"/>
          <w:color w:val="000000"/>
        </w:rPr>
      </w:pPr>
      <w:r w:rsidRPr="003C5989">
        <w:rPr>
          <w:rFonts w:ascii="Arial" w:eastAsia="Times New Roman" w:hAnsi="Arial" w:cs="Arial"/>
          <w:color w:val="000000"/>
          <w:sz w:val="20"/>
          <w:szCs w:val="20"/>
        </w:rPr>
        <w:t>Agreement is made at ____ this ________ day of ______ between Mr. A residing at __________ hereinafter referred to as the ‘Mortgagor’ of the One Part and M/s AB &amp; Co. a partnership firm consisting of (1) ___ (2) ___ (3) ___ as partners carrying on business at ______ hereinafter referred to as the ‘Mortgagees’ of the Other Part ;</w:t>
      </w:r>
    </w:p>
    <w:p w:rsidR="003C5989" w:rsidRPr="003C5989" w:rsidRDefault="003C5989" w:rsidP="003C5989">
      <w:pPr>
        <w:spacing w:before="100" w:line="240" w:lineRule="auto"/>
        <w:jc w:val="both"/>
        <w:rPr>
          <w:rFonts w:ascii="Calibri" w:eastAsia="Times New Roman" w:hAnsi="Calibri" w:cs="Calibri"/>
          <w:color w:val="000000"/>
        </w:rPr>
      </w:pPr>
      <w:r w:rsidRPr="003C5989">
        <w:rPr>
          <w:rFonts w:ascii="Arial" w:eastAsia="Times New Roman" w:hAnsi="Arial" w:cs="Arial"/>
          <w:color w:val="000000"/>
          <w:sz w:val="20"/>
          <w:szCs w:val="20"/>
        </w:rPr>
        <w:t>Whereas –</w:t>
      </w:r>
    </w:p>
    <w:p w:rsidR="003C5989" w:rsidRPr="003C5989" w:rsidRDefault="003C5989" w:rsidP="003C5989">
      <w:pPr>
        <w:spacing w:before="100" w:after="0" w:line="240" w:lineRule="auto"/>
        <w:ind w:left="720" w:hanging="360"/>
        <w:jc w:val="both"/>
        <w:rPr>
          <w:rFonts w:ascii="Calibri" w:eastAsia="Times New Roman" w:hAnsi="Calibri" w:cs="Calibri"/>
          <w:color w:val="000000"/>
        </w:rPr>
      </w:pPr>
      <w:r w:rsidRPr="003C5989">
        <w:rPr>
          <w:rFonts w:ascii="Arial" w:eastAsia="Times New Roman" w:hAnsi="Arial" w:cs="Arial"/>
          <w:color w:val="000000"/>
          <w:sz w:val="20"/>
          <w:szCs w:val="20"/>
        </w:rPr>
        <w:t>1.</w:t>
      </w:r>
      <w:r w:rsidRPr="003C5989">
        <w:rPr>
          <w:rFonts w:ascii="Times New Roman" w:eastAsia="Times New Roman" w:hAnsi="Times New Roman" w:cs="Times New Roman"/>
          <w:color w:val="000000"/>
          <w:sz w:val="14"/>
          <w:szCs w:val="14"/>
        </w:rPr>
        <w:t>     </w:t>
      </w:r>
      <w:r w:rsidRPr="003C5989">
        <w:rPr>
          <w:rFonts w:ascii="Arial" w:eastAsia="Times New Roman" w:hAnsi="Arial" w:cs="Arial"/>
          <w:color w:val="000000"/>
          <w:sz w:val="20"/>
          <w:szCs w:val="20"/>
        </w:rPr>
        <w:t>The Mortgagor owns an immovable property consisting of a plot of land with a building thereon and situated at ______ and which is more particularly described in the Schedule hereunder written.</w:t>
      </w:r>
    </w:p>
    <w:p w:rsidR="003C5989" w:rsidRPr="003C5989" w:rsidRDefault="003C5989" w:rsidP="003C5989">
      <w:pPr>
        <w:spacing w:before="100" w:line="240" w:lineRule="auto"/>
        <w:ind w:left="720" w:hanging="360"/>
        <w:jc w:val="both"/>
        <w:rPr>
          <w:rFonts w:ascii="Calibri" w:eastAsia="Times New Roman" w:hAnsi="Calibri" w:cs="Calibri"/>
          <w:color w:val="000000"/>
        </w:rPr>
      </w:pPr>
      <w:r w:rsidRPr="003C5989">
        <w:rPr>
          <w:rFonts w:ascii="Arial" w:eastAsia="Times New Roman" w:hAnsi="Arial" w:cs="Arial"/>
          <w:color w:val="000000"/>
          <w:sz w:val="20"/>
          <w:szCs w:val="20"/>
        </w:rPr>
        <w:t>2.</w:t>
      </w:r>
      <w:r w:rsidRPr="003C5989">
        <w:rPr>
          <w:rFonts w:ascii="Times New Roman" w:eastAsia="Times New Roman" w:hAnsi="Times New Roman" w:cs="Times New Roman"/>
          <w:color w:val="000000"/>
          <w:sz w:val="14"/>
          <w:szCs w:val="14"/>
        </w:rPr>
        <w:t>     </w:t>
      </w:r>
      <w:r w:rsidRPr="003C5989">
        <w:rPr>
          <w:rFonts w:ascii="Arial" w:eastAsia="Times New Roman" w:hAnsi="Arial" w:cs="Arial"/>
          <w:color w:val="000000"/>
          <w:sz w:val="20"/>
          <w:szCs w:val="20"/>
        </w:rPr>
        <w:t xml:space="preserve">The Mortgagor is in need of money for paying certain business debts and liabilities and has, therefore, approached the Mortgagees to advance to him a loan of </w:t>
      </w:r>
      <w:proofErr w:type="spellStart"/>
      <w:r w:rsidRPr="003C5989">
        <w:rPr>
          <w:rFonts w:ascii="Arial" w:eastAsia="Times New Roman" w:hAnsi="Arial" w:cs="Arial"/>
          <w:color w:val="000000"/>
          <w:sz w:val="20"/>
          <w:szCs w:val="20"/>
        </w:rPr>
        <w:t>Rs</w:t>
      </w:r>
      <w:proofErr w:type="spellEnd"/>
      <w:r w:rsidRPr="003C5989">
        <w:rPr>
          <w:rFonts w:ascii="Arial" w:eastAsia="Times New Roman" w:hAnsi="Arial" w:cs="Arial"/>
          <w:color w:val="000000"/>
          <w:sz w:val="20"/>
          <w:szCs w:val="20"/>
        </w:rPr>
        <w:t xml:space="preserve">. ____ which the Mortgagees have agreed to do on the following terms and </w:t>
      </w:r>
      <w:proofErr w:type="gramStart"/>
      <w:r w:rsidRPr="003C5989">
        <w:rPr>
          <w:rFonts w:ascii="Arial" w:eastAsia="Times New Roman" w:hAnsi="Arial" w:cs="Arial"/>
          <w:color w:val="000000"/>
          <w:sz w:val="20"/>
          <w:szCs w:val="20"/>
        </w:rPr>
        <w:t>conditions :</w:t>
      </w:r>
      <w:proofErr w:type="gramEnd"/>
    </w:p>
    <w:p w:rsidR="003C5989" w:rsidRPr="003C5989" w:rsidRDefault="003C5989" w:rsidP="003C5989">
      <w:pPr>
        <w:spacing w:before="100" w:line="240" w:lineRule="auto"/>
        <w:jc w:val="both"/>
        <w:rPr>
          <w:rFonts w:ascii="Calibri" w:eastAsia="Times New Roman" w:hAnsi="Calibri" w:cs="Calibri"/>
          <w:color w:val="000000"/>
        </w:rPr>
      </w:pPr>
      <w:r w:rsidRPr="003C5989">
        <w:rPr>
          <w:rFonts w:ascii="Arial" w:eastAsia="Times New Roman" w:hAnsi="Arial" w:cs="Arial"/>
          <w:color w:val="000000"/>
          <w:sz w:val="20"/>
          <w:szCs w:val="20"/>
        </w:rPr>
        <w:t xml:space="preserve">Now It Is Agreed Between The Parties Hereto As </w:t>
      </w:r>
      <w:proofErr w:type="gramStart"/>
      <w:r w:rsidRPr="003C5989">
        <w:rPr>
          <w:rFonts w:ascii="Arial" w:eastAsia="Times New Roman" w:hAnsi="Arial" w:cs="Arial"/>
          <w:color w:val="000000"/>
          <w:sz w:val="20"/>
          <w:szCs w:val="20"/>
        </w:rPr>
        <w:t>Follows :</w:t>
      </w:r>
      <w:proofErr w:type="gramEnd"/>
    </w:p>
    <w:p w:rsidR="003C5989" w:rsidRPr="003C5989" w:rsidRDefault="003C5989" w:rsidP="003C5989">
      <w:pPr>
        <w:spacing w:before="100" w:after="0" w:line="240" w:lineRule="auto"/>
        <w:ind w:left="720" w:hanging="360"/>
        <w:jc w:val="both"/>
        <w:rPr>
          <w:rFonts w:ascii="Calibri" w:eastAsia="Times New Roman" w:hAnsi="Calibri" w:cs="Calibri"/>
          <w:color w:val="000000"/>
        </w:rPr>
      </w:pPr>
      <w:r w:rsidRPr="003C5989">
        <w:rPr>
          <w:rFonts w:ascii="Arial" w:eastAsia="Times New Roman" w:hAnsi="Arial" w:cs="Arial"/>
          <w:color w:val="000000"/>
          <w:sz w:val="20"/>
          <w:szCs w:val="20"/>
        </w:rPr>
        <w:t>1.</w:t>
      </w:r>
      <w:r w:rsidRPr="003C5989">
        <w:rPr>
          <w:rFonts w:ascii="Times New Roman" w:eastAsia="Times New Roman" w:hAnsi="Times New Roman" w:cs="Times New Roman"/>
          <w:color w:val="000000"/>
          <w:sz w:val="14"/>
          <w:szCs w:val="14"/>
        </w:rPr>
        <w:t>     </w:t>
      </w:r>
      <w:r w:rsidRPr="003C5989">
        <w:rPr>
          <w:rFonts w:ascii="Arial" w:eastAsia="Times New Roman" w:hAnsi="Arial" w:cs="Arial"/>
          <w:color w:val="000000"/>
          <w:sz w:val="20"/>
          <w:szCs w:val="20"/>
        </w:rPr>
        <w:t xml:space="preserve">The Mortgagees agree to lend to the Mortgagor and the Mortgagor agrees to borrow from the Mortgagees a sum of </w:t>
      </w:r>
      <w:proofErr w:type="spellStart"/>
      <w:r w:rsidRPr="003C5989">
        <w:rPr>
          <w:rFonts w:ascii="Arial" w:eastAsia="Times New Roman" w:hAnsi="Arial" w:cs="Arial"/>
          <w:color w:val="000000"/>
          <w:sz w:val="20"/>
          <w:szCs w:val="20"/>
        </w:rPr>
        <w:t>Rs</w:t>
      </w:r>
      <w:proofErr w:type="spellEnd"/>
      <w:r w:rsidRPr="003C5989">
        <w:rPr>
          <w:rFonts w:ascii="Arial" w:eastAsia="Times New Roman" w:hAnsi="Arial" w:cs="Arial"/>
          <w:color w:val="000000"/>
          <w:sz w:val="20"/>
          <w:szCs w:val="20"/>
        </w:rPr>
        <w:t>. ______. The Mortgagor agrees that he will pay interest on the said sum at the rate of ____ percent per annum from the date of advance till repayment thereof by the Mortgagor to the Mortgagees.</w:t>
      </w:r>
    </w:p>
    <w:p w:rsidR="003C5989" w:rsidRPr="003C5989" w:rsidRDefault="003C5989" w:rsidP="003C5989">
      <w:pPr>
        <w:spacing w:before="100" w:after="0" w:line="240" w:lineRule="auto"/>
        <w:ind w:left="720" w:hanging="360"/>
        <w:jc w:val="both"/>
        <w:rPr>
          <w:rFonts w:ascii="Calibri" w:eastAsia="Times New Roman" w:hAnsi="Calibri" w:cs="Calibri"/>
          <w:color w:val="000000"/>
        </w:rPr>
      </w:pPr>
      <w:r w:rsidRPr="003C5989">
        <w:rPr>
          <w:rFonts w:ascii="Arial" w:eastAsia="Times New Roman" w:hAnsi="Arial" w:cs="Arial"/>
          <w:color w:val="000000"/>
          <w:sz w:val="20"/>
          <w:szCs w:val="20"/>
        </w:rPr>
        <w:t>2.</w:t>
      </w:r>
      <w:r w:rsidRPr="003C5989">
        <w:rPr>
          <w:rFonts w:ascii="Times New Roman" w:eastAsia="Times New Roman" w:hAnsi="Times New Roman" w:cs="Times New Roman"/>
          <w:color w:val="000000"/>
          <w:sz w:val="14"/>
          <w:szCs w:val="14"/>
        </w:rPr>
        <w:t>     </w:t>
      </w:r>
      <w:r w:rsidRPr="003C5989">
        <w:rPr>
          <w:rFonts w:ascii="Arial" w:eastAsia="Times New Roman" w:hAnsi="Arial" w:cs="Arial"/>
          <w:color w:val="000000"/>
          <w:sz w:val="20"/>
          <w:szCs w:val="20"/>
        </w:rPr>
        <w:t xml:space="preserve">The interest at the rate aforesaid will be paid every three months that is with quarterly rests and in the event of default in paying interest as aforesaid the Mortgagees will be entitled to charge interest on the amount of interest in arrears by way of compound interest at the same rate as aforesaid so that the interest in arrears will be </w:t>
      </w:r>
      <w:proofErr w:type="spellStart"/>
      <w:r w:rsidRPr="003C5989">
        <w:rPr>
          <w:rFonts w:ascii="Arial" w:eastAsia="Times New Roman" w:hAnsi="Arial" w:cs="Arial"/>
          <w:color w:val="000000"/>
          <w:sz w:val="20"/>
          <w:szCs w:val="20"/>
        </w:rPr>
        <w:t>capitalised</w:t>
      </w:r>
      <w:proofErr w:type="spellEnd"/>
      <w:r w:rsidRPr="003C5989">
        <w:rPr>
          <w:rFonts w:ascii="Arial" w:eastAsia="Times New Roman" w:hAnsi="Arial" w:cs="Arial"/>
          <w:color w:val="000000"/>
          <w:sz w:val="20"/>
          <w:szCs w:val="20"/>
        </w:rPr>
        <w:t xml:space="preserve"> by way of compound interest carrying interest thereon as aforesaid. This, however, will be without prejudice to the right of the Mortgagees to take action for recovery of the mortgage debt and the interest in arrears by any process of law available to them, in the event of default in payment of interest every quarter as aforesaid.</w:t>
      </w:r>
    </w:p>
    <w:p w:rsidR="003C5989" w:rsidRPr="003C5989" w:rsidRDefault="003C5989" w:rsidP="003C5989">
      <w:pPr>
        <w:spacing w:before="100" w:after="0" w:line="240" w:lineRule="auto"/>
        <w:ind w:left="720" w:hanging="360"/>
        <w:jc w:val="both"/>
        <w:rPr>
          <w:rFonts w:ascii="Calibri" w:eastAsia="Times New Roman" w:hAnsi="Calibri" w:cs="Calibri"/>
          <w:color w:val="000000"/>
        </w:rPr>
      </w:pPr>
      <w:r w:rsidRPr="003C5989">
        <w:rPr>
          <w:rFonts w:ascii="Arial" w:eastAsia="Times New Roman" w:hAnsi="Arial" w:cs="Arial"/>
          <w:color w:val="000000"/>
          <w:sz w:val="20"/>
          <w:szCs w:val="20"/>
        </w:rPr>
        <w:t>3.</w:t>
      </w:r>
      <w:r w:rsidRPr="003C5989">
        <w:rPr>
          <w:rFonts w:ascii="Times New Roman" w:eastAsia="Times New Roman" w:hAnsi="Times New Roman" w:cs="Times New Roman"/>
          <w:color w:val="000000"/>
          <w:sz w:val="14"/>
          <w:szCs w:val="14"/>
        </w:rPr>
        <w:t>     </w:t>
      </w:r>
      <w:r w:rsidRPr="003C5989">
        <w:rPr>
          <w:rFonts w:ascii="Arial" w:eastAsia="Times New Roman" w:hAnsi="Arial" w:cs="Arial"/>
          <w:color w:val="000000"/>
          <w:sz w:val="20"/>
          <w:szCs w:val="20"/>
        </w:rPr>
        <w:t>The said principal amount will be repayable with interest as aforesaid within ___ years from the date of advance.</w:t>
      </w:r>
    </w:p>
    <w:p w:rsidR="003C5989" w:rsidRPr="003C5989" w:rsidRDefault="003C5989" w:rsidP="003C5989">
      <w:pPr>
        <w:spacing w:before="100" w:after="0" w:line="240" w:lineRule="auto"/>
        <w:ind w:left="720" w:hanging="360"/>
        <w:jc w:val="both"/>
        <w:rPr>
          <w:rFonts w:ascii="Calibri" w:eastAsia="Times New Roman" w:hAnsi="Calibri" w:cs="Calibri"/>
          <w:color w:val="000000"/>
        </w:rPr>
      </w:pPr>
      <w:r w:rsidRPr="003C5989">
        <w:rPr>
          <w:rFonts w:ascii="Arial" w:eastAsia="Times New Roman" w:hAnsi="Arial" w:cs="Arial"/>
          <w:color w:val="000000"/>
          <w:sz w:val="20"/>
          <w:szCs w:val="20"/>
        </w:rPr>
        <w:t>4.</w:t>
      </w:r>
      <w:r w:rsidRPr="003C5989">
        <w:rPr>
          <w:rFonts w:ascii="Times New Roman" w:eastAsia="Times New Roman" w:hAnsi="Times New Roman" w:cs="Times New Roman"/>
          <w:color w:val="000000"/>
          <w:sz w:val="14"/>
          <w:szCs w:val="14"/>
        </w:rPr>
        <w:t>     </w:t>
      </w:r>
      <w:r w:rsidRPr="003C5989">
        <w:rPr>
          <w:rFonts w:ascii="Arial" w:eastAsia="Times New Roman" w:hAnsi="Arial" w:cs="Arial"/>
          <w:color w:val="000000"/>
          <w:sz w:val="20"/>
          <w:szCs w:val="20"/>
        </w:rPr>
        <w:t>The repayment of the said amount of principal and interest and all costs, charges and expenses becoming payable by the Mortgagor will be secured by a first mortgage of the said property described in the Schedule hereunder written.</w:t>
      </w:r>
    </w:p>
    <w:p w:rsidR="003C5989" w:rsidRPr="003C5989" w:rsidRDefault="003C5989" w:rsidP="003C5989">
      <w:pPr>
        <w:spacing w:before="100" w:after="0" w:line="240" w:lineRule="auto"/>
        <w:ind w:left="720" w:hanging="360"/>
        <w:jc w:val="both"/>
        <w:rPr>
          <w:rFonts w:ascii="Calibri" w:eastAsia="Times New Roman" w:hAnsi="Calibri" w:cs="Calibri"/>
          <w:color w:val="000000"/>
        </w:rPr>
      </w:pPr>
      <w:r w:rsidRPr="003C5989">
        <w:rPr>
          <w:rFonts w:ascii="Arial" w:eastAsia="Times New Roman" w:hAnsi="Arial" w:cs="Arial"/>
          <w:color w:val="000000"/>
          <w:sz w:val="20"/>
          <w:szCs w:val="20"/>
        </w:rPr>
        <w:t>5.</w:t>
      </w:r>
      <w:r w:rsidRPr="003C5989">
        <w:rPr>
          <w:rFonts w:ascii="Times New Roman" w:eastAsia="Times New Roman" w:hAnsi="Times New Roman" w:cs="Times New Roman"/>
          <w:color w:val="000000"/>
          <w:sz w:val="14"/>
          <w:szCs w:val="14"/>
        </w:rPr>
        <w:t>     </w:t>
      </w:r>
      <w:r w:rsidRPr="003C5989">
        <w:rPr>
          <w:rFonts w:ascii="Arial" w:eastAsia="Times New Roman" w:hAnsi="Arial" w:cs="Arial"/>
          <w:color w:val="000000"/>
          <w:sz w:val="20"/>
          <w:szCs w:val="20"/>
        </w:rPr>
        <w:t xml:space="preserve">The said principal sum of </w:t>
      </w:r>
      <w:proofErr w:type="spellStart"/>
      <w:r w:rsidRPr="003C5989">
        <w:rPr>
          <w:rFonts w:ascii="Arial" w:eastAsia="Times New Roman" w:hAnsi="Arial" w:cs="Arial"/>
          <w:color w:val="000000"/>
          <w:sz w:val="20"/>
          <w:szCs w:val="20"/>
        </w:rPr>
        <w:t>Rs</w:t>
      </w:r>
      <w:proofErr w:type="spellEnd"/>
      <w:r w:rsidRPr="003C5989">
        <w:rPr>
          <w:rFonts w:ascii="Arial" w:eastAsia="Times New Roman" w:hAnsi="Arial" w:cs="Arial"/>
          <w:color w:val="000000"/>
          <w:sz w:val="20"/>
          <w:szCs w:val="20"/>
        </w:rPr>
        <w:t xml:space="preserve">. ___ will be advanced and paid by the Mortgagees to the Mortgagor on the execution of the Deed of Mortgage by the Mortgagor in </w:t>
      </w:r>
      <w:proofErr w:type="spellStart"/>
      <w:r w:rsidRPr="003C5989">
        <w:rPr>
          <w:rFonts w:ascii="Arial" w:eastAsia="Times New Roman" w:hAnsi="Arial" w:cs="Arial"/>
          <w:color w:val="000000"/>
          <w:sz w:val="20"/>
          <w:szCs w:val="20"/>
        </w:rPr>
        <w:t>favour</w:t>
      </w:r>
      <w:proofErr w:type="spellEnd"/>
      <w:r w:rsidRPr="003C5989">
        <w:rPr>
          <w:rFonts w:ascii="Arial" w:eastAsia="Times New Roman" w:hAnsi="Arial" w:cs="Arial"/>
          <w:color w:val="000000"/>
          <w:sz w:val="20"/>
          <w:szCs w:val="20"/>
        </w:rPr>
        <w:t xml:space="preserve"> of the Mortgagees.</w:t>
      </w:r>
    </w:p>
    <w:p w:rsidR="003C5989" w:rsidRPr="003C5989" w:rsidRDefault="003C5989" w:rsidP="003C5989">
      <w:pPr>
        <w:spacing w:before="100" w:after="0" w:line="240" w:lineRule="auto"/>
        <w:ind w:left="720" w:hanging="360"/>
        <w:jc w:val="both"/>
        <w:rPr>
          <w:rFonts w:ascii="Calibri" w:eastAsia="Times New Roman" w:hAnsi="Calibri" w:cs="Calibri"/>
          <w:color w:val="000000"/>
        </w:rPr>
      </w:pPr>
      <w:r w:rsidRPr="003C5989">
        <w:rPr>
          <w:rFonts w:ascii="Arial" w:eastAsia="Times New Roman" w:hAnsi="Arial" w:cs="Arial"/>
          <w:color w:val="000000"/>
          <w:sz w:val="20"/>
          <w:szCs w:val="20"/>
        </w:rPr>
        <w:t>6.</w:t>
      </w:r>
      <w:r w:rsidRPr="003C5989">
        <w:rPr>
          <w:rFonts w:ascii="Times New Roman" w:eastAsia="Times New Roman" w:hAnsi="Times New Roman" w:cs="Times New Roman"/>
          <w:color w:val="000000"/>
          <w:sz w:val="14"/>
          <w:szCs w:val="14"/>
        </w:rPr>
        <w:t>     </w:t>
      </w:r>
      <w:r w:rsidRPr="003C5989">
        <w:rPr>
          <w:rFonts w:ascii="Arial" w:eastAsia="Times New Roman" w:hAnsi="Arial" w:cs="Arial"/>
          <w:color w:val="000000"/>
          <w:sz w:val="20"/>
          <w:szCs w:val="20"/>
        </w:rPr>
        <w:t>The Deed of Mortgage will be in the form of English mortgage and will contain all the covenants, powers, provisions, terms and conditions as are usually contained in such deed and as will be advised to be incorporated by the Mortgagees’ Advocate.</w:t>
      </w:r>
    </w:p>
    <w:p w:rsidR="003C5989" w:rsidRPr="003C5989" w:rsidRDefault="003C5989" w:rsidP="003C5989">
      <w:pPr>
        <w:spacing w:before="100" w:after="0" w:line="240" w:lineRule="auto"/>
        <w:ind w:left="720" w:hanging="360"/>
        <w:jc w:val="both"/>
        <w:rPr>
          <w:rFonts w:ascii="Calibri" w:eastAsia="Times New Roman" w:hAnsi="Calibri" w:cs="Calibri"/>
          <w:color w:val="000000"/>
        </w:rPr>
      </w:pPr>
      <w:r w:rsidRPr="003C5989">
        <w:rPr>
          <w:rFonts w:ascii="Arial" w:eastAsia="Times New Roman" w:hAnsi="Arial" w:cs="Arial"/>
          <w:color w:val="000000"/>
          <w:sz w:val="20"/>
          <w:szCs w:val="20"/>
        </w:rPr>
        <w:t>7.</w:t>
      </w:r>
      <w:r w:rsidRPr="003C5989">
        <w:rPr>
          <w:rFonts w:ascii="Times New Roman" w:eastAsia="Times New Roman" w:hAnsi="Times New Roman" w:cs="Times New Roman"/>
          <w:color w:val="000000"/>
          <w:sz w:val="14"/>
          <w:szCs w:val="14"/>
        </w:rPr>
        <w:t>     </w:t>
      </w:r>
      <w:r w:rsidRPr="003C5989">
        <w:rPr>
          <w:rFonts w:ascii="Arial" w:eastAsia="Times New Roman" w:hAnsi="Arial" w:cs="Arial"/>
          <w:color w:val="000000"/>
          <w:sz w:val="20"/>
          <w:szCs w:val="20"/>
        </w:rPr>
        <w:t>The Mortgagor will make out a clear and marketable title to the said property, free from encumbrances and claims and the Mortgagor shall produce to the Mortgagees’ Advocate for inspection all the title deeds in his possession or power.</w:t>
      </w:r>
    </w:p>
    <w:p w:rsidR="003C5989" w:rsidRPr="003C5989" w:rsidRDefault="003C5989" w:rsidP="003C5989">
      <w:pPr>
        <w:spacing w:before="100" w:after="0" w:line="240" w:lineRule="auto"/>
        <w:ind w:left="720" w:hanging="360"/>
        <w:jc w:val="both"/>
        <w:rPr>
          <w:rFonts w:ascii="Calibri" w:eastAsia="Times New Roman" w:hAnsi="Calibri" w:cs="Calibri"/>
          <w:color w:val="000000"/>
        </w:rPr>
      </w:pPr>
      <w:r w:rsidRPr="003C5989">
        <w:rPr>
          <w:rFonts w:ascii="Arial" w:eastAsia="Times New Roman" w:hAnsi="Arial" w:cs="Arial"/>
          <w:color w:val="000000"/>
          <w:sz w:val="20"/>
          <w:szCs w:val="20"/>
        </w:rPr>
        <w:t>8.</w:t>
      </w:r>
      <w:r w:rsidRPr="003C5989">
        <w:rPr>
          <w:rFonts w:ascii="Times New Roman" w:eastAsia="Times New Roman" w:hAnsi="Times New Roman" w:cs="Times New Roman"/>
          <w:color w:val="000000"/>
          <w:sz w:val="14"/>
          <w:szCs w:val="14"/>
        </w:rPr>
        <w:t>     </w:t>
      </w:r>
      <w:r w:rsidRPr="003C5989">
        <w:rPr>
          <w:rFonts w:ascii="Arial" w:eastAsia="Times New Roman" w:hAnsi="Arial" w:cs="Arial"/>
          <w:color w:val="000000"/>
          <w:sz w:val="20"/>
          <w:szCs w:val="20"/>
        </w:rPr>
        <w:t>Within eight days from the date hereof the Mortgagor shall produce to the Mortgagees’ Advocate for inspection all the title deeds in his possession or power.</w:t>
      </w:r>
    </w:p>
    <w:p w:rsidR="003C5989" w:rsidRPr="003C5989" w:rsidRDefault="003C5989" w:rsidP="003C5989">
      <w:pPr>
        <w:spacing w:before="100" w:after="0" w:line="240" w:lineRule="auto"/>
        <w:ind w:left="720" w:hanging="360"/>
        <w:jc w:val="both"/>
        <w:rPr>
          <w:rFonts w:ascii="Calibri" w:eastAsia="Times New Roman" w:hAnsi="Calibri" w:cs="Calibri"/>
          <w:color w:val="000000"/>
        </w:rPr>
      </w:pPr>
      <w:r w:rsidRPr="003C5989">
        <w:rPr>
          <w:rFonts w:ascii="Arial" w:eastAsia="Times New Roman" w:hAnsi="Arial" w:cs="Arial"/>
          <w:color w:val="000000"/>
          <w:sz w:val="20"/>
          <w:szCs w:val="20"/>
        </w:rPr>
        <w:t>9.</w:t>
      </w:r>
      <w:r w:rsidRPr="003C5989">
        <w:rPr>
          <w:rFonts w:ascii="Times New Roman" w:eastAsia="Times New Roman" w:hAnsi="Times New Roman" w:cs="Times New Roman"/>
          <w:color w:val="000000"/>
          <w:sz w:val="14"/>
          <w:szCs w:val="14"/>
        </w:rPr>
        <w:t>     </w:t>
      </w:r>
      <w:r w:rsidRPr="003C5989">
        <w:rPr>
          <w:rFonts w:ascii="Arial" w:eastAsia="Times New Roman" w:hAnsi="Arial" w:cs="Arial"/>
          <w:color w:val="000000"/>
          <w:sz w:val="20"/>
          <w:szCs w:val="20"/>
        </w:rPr>
        <w:t>If any other person or persons is found interested in the said property, the Mortgagor will either obtain the release of such interest by a proper deed of release or will procure his signature to the Deed of Mortgage as a Mortgagor the intention being that the loan will be advanced on the security of the said property as a whole and not on any interest therein.</w:t>
      </w:r>
    </w:p>
    <w:p w:rsidR="003C5989" w:rsidRPr="003C5989" w:rsidRDefault="003C5989" w:rsidP="003C5989">
      <w:pPr>
        <w:spacing w:before="100" w:after="0" w:line="240" w:lineRule="auto"/>
        <w:ind w:left="720" w:hanging="360"/>
        <w:jc w:val="both"/>
        <w:rPr>
          <w:rFonts w:ascii="Calibri" w:eastAsia="Times New Roman" w:hAnsi="Calibri" w:cs="Calibri"/>
          <w:color w:val="000000"/>
        </w:rPr>
      </w:pPr>
      <w:r w:rsidRPr="003C5989">
        <w:rPr>
          <w:rFonts w:ascii="Arial" w:eastAsia="Times New Roman" w:hAnsi="Arial" w:cs="Arial"/>
          <w:color w:val="000000"/>
          <w:sz w:val="20"/>
          <w:szCs w:val="20"/>
        </w:rPr>
        <w:t>10.</w:t>
      </w:r>
      <w:r w:rsidRPr="003C5989">
        <w:rPr>
          <w:rFonts w:ascii="Times New Roman" w:eastAsia="Times New Roman" w:hAnsi="Times New Roman" w:cs="Times New Roman"/>
          <w:color w:val="000000"/>
          <w:sz w:val="14"/>
          <w:szCs w:val="14"/>
        </w:rPr>
        <w:t>  </w:t>
      </w:r>
      <w:r w:rsidRPr="003C5989">
        <w:rPr>
          <w:rFonts w:ascii="Arial" w:eastAsia="Times New Roman" w:hAnsi="Arial" w:cs="Arial"/>
          <w:color w:val="000000"/>
          <w:sz w:val="20"/>
          <w:szCs w:val="20"/>
        </w:rPr>
        <w:t xml:space="preserve">The transaction of mortgage will be completed within a period of three months from the date hereof. If the transaction is not so completed then, without prejudice to the right of the Mortgagees to terminate this agreement, the Mortgagees will be entitled to charge interest at the </w:t>
      </w:r>
      <w:r w:rsidRPr="003C5989">
        <w:rPr>
          <w:rFonts w:ascii="Arial" w:eastAsia="Times New Roman" w:hAnsi="Arial" w:cs="Arial"/>
          <w:color w:val="000000"/>
          <w:sz w:val="20"/>
          <w:szCs w:val="20"/>
        </w:rPr>
        <w:lastRenderedPageBreak/>
        <w:t>rate aforesaid on the said amount of principal from the expiration of the said period till the execution of the Deed of Mortgage and the same will be deducted from the principal amount, unless it is separately paid by the Mortgagor.</w:t>
      </w:r>
    </w:p>
    <w:p w:rsidR="003C5989" w:rsidRPr="003C5989" w:rsidRDefault="003C5989" w:rsidP="003C5989">
      <w:pPr>
        <w:spacing w:before="100" w:after="0" w:line="240" w:lineRule="auto"/>
        <w:ind w:left="720" w:hanging="360"/>
        <w:jc w:val="both"/>
        <w:rPr>
          <w:rFonts w:ascii="Calibri" w:eastAsia="Times New Roman" w:hAnsi="Calibri" w:cs="Calibri"/>
          <w:color w:val="000000"/>
        </w:rPr>
      </w:pPr>
      <w:r w:rsidRPr="003C5989">
        <w:rPr>
          <w:rFonts w:ascii="Arial" w:eastAsia="Times New Roman" w:hAnsi="Arial" w:cs="Arial"/>
          <w:color w:val="000000"/>
          <w:sz w:val="20"/>
          <w:szCs w:val="20"/>
        </w:rPr>
        <w:t>11.</w:t>
      </w:r>
      <w:r w:rsidRPr="003C5989">
        <w:rPr>
          <w:rFonts w:ascii="Times New Roman" w:eastAsia="Times New Roman" w:hAnsi="Times New Roman" w:cs="Times New Roman"/>
          <w:color w:val="000000"/>
          <w:sz w:val="14"/>
          <w:szCs w:val="14"/>
        </w:rPr>
        <w:t>  </w:t>
      </w:r>
      <w:r w:rsidRPr="003C5989">
        <w:rPr>
          <w:rFonts w:ascii="Arial" w:eastAsia="Times New Roman" w:hAnsi="Arial" w:cs="Arial"/>
          <w:color w:val="000000"/>
          <w:sz w:val="20"/>
          <w:szCs w:val="20"/>
        </w:rPr>
        <w:t xml:space="preserve">The Mortgagor will also execute any other documents, by way of declaration or otherwise as will be required by the Mortgagees’ </w:t>
      </w:r>
      <w:proofErr w:type="gramStart"/>
      <w:r w:rsidRPr="003C5989">
        <w:rPr>
          <w:rFonts w:ascii="Arial" w:eastAsia="Times New Roman" w:hAnsi="Arial" w:cs="Arial"/>
          <w:color w:val="000000"/>
          <w:sz w:val="20"/>
          <w:szCs w:val="20"/>
        </w:rPr>
        <w:t>Advocate</w:t>
      </w:r>
      <w:proofErr w:type="gramEnd"/>
      <w:r w:rsidRPr="003C5989">
        <w:rPr>
          <w:rFonts w:ascii="Arial" w:eastAsia="Times New Roman" w:hAnsi="Arial" w:cs="Arial"/>
          <w:color w:val="000000"/>
          <w:sz w:val="20"/>
          <w:szCs w:val="20"/>
        </w:rPr>
        <w:t xml:space="preserve"> to safeguard the interest of the Mortgagees.</w:t>
      </w:r>
    </w:p>
    <w:p w:rsidR="003C5989" w:rsidRPr="003C5989" w:rsidRDefault="003C5989" w:rsidP="003C5989">
      <w:pPr>
        <w:spacing w:before="100" w:after="0" w:line="240" w:lineRule="auto"/>
        <w:ind w:left="720" w:hanging="360"/>
        <w:jc w:val="both"/>
        <w:rPr>
          <w:rFonts w:ascii="Calibri" w:eastAsia="Times New Roman" w:hAnsi="Calibri" w:cs="Calibri"/>
          <w:color w:val="000000"/>
        </w:rPr>
      </w:pPr>
      <w:r w:rsidRPr="003C5989">
        <w:rPr>
          <w:rFonts w:ascii="Arial" w:eastAsia="Times New Roman" w:hAnsi="Arial" w:cs="Arial"/>
          <w:color w:val="000000"/>
          <w:sz w:val="20"/>
          <w:szCs w:val="20"/>
        </w:rPr>
        <w:t>12.</w:t>
      </w:r>
      <w:r w:rsidRPr="003C5989">
        <w:rPr>
          <w:rFonts w:ascii="Times New Roman" w:eastAsia="Times New Roman" w:hAnsi="Times New Roman" w:cs="Times New Roman"/>
          <w:color w:val="000000"/>
          <w:sz w:val="14"/>
          <w:szCs w:val="14"/>
        </w:rPr>
        <w:t>  </w:t>
      </w:r>
      <w:r w:rsidRPr="003C5989">
        <w:rPr>
          <w:rFonts w:ascii="Arial" w:eastAsia="Times New Roman" w:hAnsi="Arial" w:cs="Arial"/>
          <w:color w:val="000000"/>
          <w:sz w:val="20"/>
          <w:szCs w:val="20"/>
        </w:rPr>
        <w:t>The Mortgagor declares that the said property is not subject to any reservation or acquisition or any litigation and no notice for heavy structural repairs, or acquisition or requisition or reservation has been received by him.</w:t>
      </w:r>
    </w:p>
    <w:p w:rsidR="003C5989" w:rsidRPr="003C5989" w:rsidRDefault="003C5989" w:rsidP="003C5989">
      <w:pPr>
        <w:spacing w:before="100" w:after="0" w:line="240" w:lineRule="auto"/>
        <w:ind w:left="720" w:hanging="360"/>
        <w:jc w:val="both"/>
        <w:rPr>
          <w:rFonts w:ascii="Calibri" w:eastAsia="Times New Roman" w:hAnsi="Calibri" w:cs="Calibri"/>
          <w:color w:val="000000"/>
        </w:rPr>
      </w:pPr>
      <w:r w:rsidRPr="003C5989">
        <w:rPr>
          <w:rFonts w:ascii="Arial" w:eastAsia="Times New Roman" w:hAnsi="Arial" w:cs="Arial"/>
          <w:color w:val="000000"/>
          <w:sz w:val="20"/>
          <w:szCs w:val="20"/>
        </w:rPr>
        <w:t>13.</w:t>
      </w:r>
      <w:r w:rsidRPr="003C5989">
        <w:rPr>
          <w:rFonts w:ascii="Times New Roman" w:eastAsia="Times New Roman" w:hAnsi="Times New Roman" w:cs="Times New Roman"/>
          <w:color w:val="000000"/>
          <w:sz w:val="14"/>
          <w:szCs w:val="14"/>
        </w:rPr>
        <w:t>  </w:t>
      </w:r>
      <w:r w:rsidRPr="003C5989">
        <w:rPr>
          <w:rFonts w:ascii="Arial" w:eastAsia="Times New Roman" w:hAnsi="Arial" w:cs="Arial"/>
          <w:color w:val="000000"/>
          <w:sz w:val="20"/>
          <w:szCs w:val="20"/>
        </w:rPr>
        <w:t>If the title is not made out marketable as aforesaid or the Mortgagor fails to complete the transaction by execution of the Deed of Mortgage and any other documents as aforesaid within the said period or any further period extended by the Mortgagees, or commits breach of any term of this agreement, the Mortgagees will be entitled to cancel this agreement by fifteen days prior notice to the Mortgagor or his Advocate.</w:t>
      </w:r>
    </w:p>
    <w:p w:rsidR="003C5989" w:rsidRPr="003C5989" w:rsidRDefault="003C5989" w:rsidP="003C5989">
      <w:pPr>
        <w:spacing w:before="100" w:after="0" w:line="240" w:lineRule="auto"/>
        <w:ind w:left="720" w:hanging="360"/>
        <w:jc w:val="both"/>
        <w:rPr>
          <w:rFonts w:ascii="Calibri" w:eastAsia="Times New Roman" w:hAnsi="Calibri" w:cs="Calibri"/>
          <w:color w:val="000000"/>
        </w:rPr>
      </w:pPr>
      <w:r w:rsidRPr="003C5989">
        <w:rPr>
          <w:rFonts w:ascii="Arial" w:eastAsia="Times New Roman" w:hAnsi="Arial" w:cs="Arial"/>
          <w:color w:val="000000"/>
          <w:sz w:val="20"/>
          <w:szCs w:val="20"/>
        </w:rPr>
        <w:t>14.</w:t>
      </w:r>
      <w:r w:rsidRPr="003C5989">
        <w:rPr>
          <w:rFonts w:ascii="Times New Roman" w:eastAsia="Times New Roman" w:hAnsi="Times New Roman" w:cs="Times New Roman"/>
          <w:color w:val="000000"/>
          <w:sz w:val="14"/>
          <w:szCs w:val="14"/>
        </w:rPr>
        <w:t>  </w:t>
      </w:r>
      <w:r w:rsidRPr="003C5989">
        <w:rPr>
          <w:rFonts w:ascii="Arial" w:eastAsia="Times New Roman" w:hAnsi="Arial" w:cs="Arial"/>
          <w:color w:val="000000"/>
          <w:sz w:val="20"/>
          <w:szCs w:val="20"/>
        </w:rPr>
        <w:t xml:space="preserve">In the event of termination of this agreement as aforesaid or on completion of the mortgage transaction all the costs, charges and expenses incurred by the mortgagees of an incidental to this agreement will be payable by the Mortgagor alone. As a security for such payment the Mortgagor shall deposit with the Mortgagees’ Advocate a sum of </w:t>
      </w:r>
      <w:proofErr w:type="spellStart"/>
      <w:r w:rsidRPr="003C5989">
        <w:rPr>
          <w:rFonts w:ascii="Arial" w:eastAsia="Times New Roman" w:hAnsi="Arial" w:cs="Arial"/>
          <w:color w:val="000000"/>
          <w:sz w:val="20"/>
          <w:szCs w:val="20"/>
        </w:rPr>
        <w:t>Rs</w:t>
      </w:r>
      <w:proofErr w:type="spellEnd"/>
      <w:r w:rsidRPr="003C5989">
        <w:rPr>
          <w:rFonts w:ascii="Arial" w:eastAsia="Times New Roman" w:hAnsi="Arial" w:cs="Arial"/>
          <w:color w:val="000000"/>
          <w:sz w:val="20"/>
          <w:szCs w:val="20"/>
        </w:rPr>
        <w:t xml:space="preserve">. _____ on the execution of this agreement. All Stamp duty and registration charges of the Deed of Mortgage and other documents if </w:t>
      </w:r>
      <w:proofErr w:type="gramStart"/>
      <w:r w:rsidRPr="003C5989">
        <w:rPr>
          <w:rFonts w:ascii="Arial" w:eastAsia="Times New Roman" w:hAnsi="Arial" w:cs="Arial"/>
          <w:color w:val="000000"/>
          <w:sz w:val="20"/>
          <w:szCs w:val="20"/>
        </w:rPr>
        <w:t>any,</w:t>
      </w:r>
      <w:proofErr w:type="gramEnd"/>
      <w:r w:rsidRPr="003C5989">
        <w:rPr>
          <w:rFonts w:ascii="Arial" w:eastAsia="Times New Roman" w:hAnsi="Arial" w:cs="Arial"/>
          <w:color w:val="000000"/>
          <w:sz w:val="20"/>
          <w:szCs w:val="20"/>
        </w:rPr>
        <w:t xml:space="preserve"> will be paid by the Mortgagor alone.</w:t>
      </w:r>
    </w:p>
    <w:p w:rsidR="003C5989" w:rsidRPr="003C5989" w:rsidRDefault="003C5989" w:rsidP="003C5989">
      <w:pPr>
        <w:spacing w:before="100" w:line="240" w:lineRule="auto"/>
        <w:ind w:left="720" w:hanging="360"/>
        <w:jc w:val="both"/>
        <w:rPr>
          <w:rFonts w:ascii="Calibri" w:eastAsia="Times New Roman" w:hAnsi="Calibri" w:cs="Calibri"/>
          <w:color w:val="000000"/>
        </w:rPr>
      </w:pPr>
      <w:r w:rsidRPr="003C5989">
        <w:rPr>
          <w:rFonts w:ascii="Arial" w:eastAsia="Times New Roman" w:hAnsi="Arial" w:cs="Arial"/>
          <w:color w:val="000000"/>
          <w:sz w:val="20"/>
          <w:szCs w:val="20"/>
        </w:rPr>
        <w:t>15.</w:t>
      </w:r>
      <w:r w:rsidRPr="003C5989">
        <w:rPr>
          <w:rFonts w:ascii="Times New Roman" w:eastAsia="Times New Roman" w:hAnsi="Times New Roman" w:cs="Times New Roman"/>
          <w:color w:val="000000"/>
          <w:sz w:val="14"/>
          <w:szCs w:val="14"/>
        </w:rPr>
        <w:t>  </w:t>
      </w:r>
      <w:r w:rsidRPr="003C5989">
        <w:rPr>
          <w:rFonts w:ascii="Arial" w:eastAsia="Times New Roman" w:hAnsi="Arial" w:cs="Arial"/>
          <w:color w:val="000000"/>
          <w:sz w:val="20"/>
          <w:szCs w:val="20"/>
        </w:rPr>
        <w:t>Before execution of the Deed of Mortgage the Mortgagor and all other persons executing the Deed will obtain their respective Income Tax Certificates under section 230A of the Income Tax Act if it is required to be obtained for registration of the Deed.</w:t>
      </w:r>
    </w:p>
    <w:p w:rsidR="003C5989" w:rsidRPr="003C5989" w:rsidRDefault="003C5989" w:rsidP="003C5989">
      <w:pPr>
        <w:spacing w:before="100" w:line="240" w:lineRule="auto"/>
        <w:jc w:val="both"/>
        <w:rPr>
          <w:rFonts w:ascii="Calibri" w:eastAsia="Times New Roman" w:hAnsi="Calibri" w:cs="Calibri"/>
          <w:color w:val="000000"/>
        </w:rPr>
      </w:pPr>
      <w:r w:rsidRPr="003C5989">
        <w:rPr>
          <w:rFonts w:ascii="Arial" w:eastAsia="Times New Roman" w:hAnsi="Arial" w:cs="Arial"/>
          <w:color w:val="000000"/>
          <w:sz w:val="20"/>
          <w:szCs w:val="20"/>
        </w:rPr>
        <w:t>IN WITNESS WHEREOF the Parties have put their hands the day and year first hereinabove written.</w:t>
      </w:r>
    </w:p>
    <w:p w:rsidR="003C5989" w:rsidRPr="003C5989" w:rsidRDefault="003C5989" w:rsidP="003C5989">
      <w:pPr>
        <w:spacing w:before="100" w:line="240" w:lineRule="auto"/>
        <w:jc w:val="both"/>
        <w:rPr>
          <w:rFonts w:ascii="Calibri" w:eastAsia="Times New Roman" w:hAnsi="Calibri" w:cs="Calibri"/>
          <w:color w:val="000000"/>
        </w:rPr>
      </w:pPr>
      <w:r w:rsidRPr="003C5989">
        <w:rPr>
          <w:rFonts w:ascii="Arial" w:eastAsia="Times New Roman" w:hAnsi="Arial" w:cs="Arial"/>
          <w:color w:val="000000"/>
          <w:sz w:val="20"/>
          <w:szCs w:val="20"/>
        </w:rPr>
        <w:t>The Schedule above referred to</w:t>
      </w:r>
    </w:p>
    <w:p w:rsidR="003C5989" w:rsidRPr="003C5989" w:rsidRDefault="003C5989" w:rsidP="003C5989">
      <w:pPr>
        <w:spacing w:before="100" w:line="240" w:lineRule="auto"/>
        <w:jc w:val="both"/>
        <w:rPr>
          <w:rFonts w:ascii="Calibri" w:eastAsia="Times New Roman" w:hAnsi="Calibri" w:cs="Calibri"/>
          <w:color w:val="000000"/>
        </w:rPr>
      </w:pPr>
      <w:r w:rsidRPr="003C5989">
        <w:rPr>
          <w:rFonts w:ascii="Arial" w:eastAsia="Times New Roman" w:hAnsi="Arial" w:cs="Arial"/>
          <w:color w:val="000000"/>
          <w:sz w:val="20"/>
          <w:szCs w:val="20"/>
        </w:rPr>
        <w:t>Signed and delivered by the</w:t>
      </w:r>
    </w:p>
    <w:p w:rsidR="003C5989" w:rsidRPr="003C5989" w:rsidRDefault="003C5989" w:rsidP="003C5989">
      <w:pPr>
        <w:spacing w:before="100" w:line="240" w:lineRule="auto"/>
        <w:jc w:val="both"/>
        <w:rPr>
          <w:rFonts w:ascii="Calibri" w:eastAsia="Times New Roman" w:hAnsi="Calibri" w:cs="Calibri"/>
          <w:color w:val="000000"/>
        </w:rPr>
      </w:pPr>
      <w:proofErr w:type="spellStart"/>
      <w:proofErr w:type="gramStart"/>
      <w:r w:rsidRPr="003C5989">
        <w:rPr>
          <w:rFonts w:ascii="Arial" w:eastAsia="Times New Roman" w:hAnsi="Arial" w:cs="Arial"/>
          <w:color w:val="000000"/>
          <w:sz w:val="20"/>
          <w:szCs w:val="20"/>
        </w:rPr>
        <w:t>withinnamed</w:t>
      </w:r>
      <w:proofErr w:type="spellEnd"/>
      <w:proofErr w:type="gramEnd"/>
      <w:r w:rsidRPr="003C5989">
        <w:rPr>
          <w:rFonts w:ascii="Arial" w:eastAsia="Times New Roman" w:hAnsi="Arial" w:cs="Arial"/>
          <w:color w:val="000000"/>
          <w:sz w:val="20"/>
          <w:szCs w:val="20"/>
        </w:rPr>
        <w:t xml:space="preserve"> Mortgagor Mr.</w:t>
      </w:r>
    </w:p>
    <w:p w:rsidR="003C5989" w:rsidRPr="003C5989" w:rsidRDefault="003C5989" w:rsidP="003C5989">
      <w:pPr>
        <w:spacing w:before="100" w:line="240" w:lineRule="auto"/>
        <w:jc w:val="both"/>
        <w:rPr>
          <w:rFonts w:ascii="Calibri" w:eastAsia="Times New Roman" w:hAnsi="Calibri" w:cs="Calibri"/>
          <w:color w:val="000000"/>
        </w:rPr>
      </w:pPr>
      <w:proofErr w:type="gramStart"/>
      <w:r w:rsidRPr="003C5989">
        <w:rPr>
          <w:rFonts w:ascii="Arial" w:eastAsia="Times New Roman" w:hAnsi="Arial" w:cs="Arial"/>
          <w:color w:val="000000"/>
          <w:sz w:val="20"/>
          <w:szCs w:val="20"/>
        </w:rPr>
        <w:t>in</w:t>
      </w:r>
      <w:proofErr w:type="gramEnd"/>
      <w:r w:rsidRPr="003C5989">
        <w:rPr>
          <w:rFonts w:ascii="Arial" w:eastAsia="Times New Roman" w:hAnsi="Arial" w:cs="Arial"/>
          <w:color w:val="000000"/>
          <w:sz w:val="20"/>
          <w:szCs w:val="20"/>
        </w:rPr>
        <w:t xml:space="preserve"> the presence of ___</w:t>
      </w:r>
    </w:p>
    <w:p w:rsidR="003C5989" w:rsidRPr="003C5989" w:rsidRDefault="003C5989" w:rsidP="003C5989">
      <w:pPr>
        <w:spacing w:before="100" w:line="240" w:lineRule="auto"/>
        <w:jc w:val="both"/>
        <w:rPr>
          <w:rFonts w:ascii="Calibri" w:eastAsia="Times New Roman" w:hAnsi="Calibri" w:cs="Calibri"/>
          <w:color w:val="000000"/>
        </w:rPr>
      </w:pPr>
      <w:r w:rsidRPr="003C5989">
        <w:rPr>
          <w:rFonts w:ascii="Arial" w:eastAsia="Times New Roman" w:hAnsi="Arial" w:cs="Arial"/>
          <w:color w:val="000000"/>
          <w:sz w:val="20"/>
          <w:szCs w:val="20"/>
        </w:rPr>
        <w:t>Signed and delivered for and</w:t>
      </w:r>
    </w:p>
    <w:p w:rsidR="003C5989" w:rsidRPr="003C5989" w:rsidRDefault="003C5989" w:rsidP="003C5989">
      <w:pPr>
        <w:spacing w:before="100" w:line="240" w:lineRule="auto"/>
        <w:jc w:val="both"/>
        <w:rPr>
          <w:rFonts w:ascii="Calibri" w:eastAsia="Times New Roman" w:hAnsi="Calibri" w:cs="Calibri"/>
          <w:color w:val="000000"/>
        </w:rPr>
      </w:pPr>
      <w:proofErr w:type="gramStart"/>
      <w:r w:rsidRPr="003C5989">
        <w:rPr>
          <w:rFonts w:ascii="Arial" w:eastAsia="Times New Roman" w:hAnsi="Arial" w:cs="Arial"/>
          <w:color w:val="000000"/>
          <w:sz w:val="20"/>
          <w:szCs w:val="20"/>
        </w:rPr>
        <w:t>on</w:t>
      </w:r>
      <w:proofErr w:type="gramEnd"/>
      <w:r w:rsidRPr="003C5989">
        <w:rPr>
          <w:rFonts w:ascii="Arial" w:eastAsia="Times New Roman" w:hAnsi="Arial" w:cs="Arial"/>
          <w:color w:val="000000"/>
          <w:sz w:val="20"/>
          <w:szCs w:val="20"/>
        </w:rPr>
        <w:t xml:space="preserve"> behalf of the </w:t>
      </w:r>
      <w:proofErr w:type="spellStart"/>
      <w:r w:rsidRPr="003C5989">
        <w:rPr>
          <w:rFonts w:ascii="Arial" w:eastAsia="Times New Roman" w:hAnsi="Arial" w:cs="Arial"/>
          <w:color w:val="000000"/>
          <w:sz w:val="20"/>
          <w:szCs w:val="20"/>
        </w:rPr>
        <w:t>withinnamed</w:t>
      </w:r>
      <w:proofErr w:type="spellEnd"/>
    </w:p>
    <w:p w:rsidR="003C5989" w:rsidRPr="003C5989" w:rsidRDefault="003C5989" w:rsidP="003C5989">
      <w:pPr>
        <w:spacing w:before="100" w:line="240" w:lineRule="auto"/>
        <w:jc w:val="both"/>
        <w:rPr>
          <w:rFonts w:ascii="Calibri" w:eastAsia="Times New Roman" w:hAnsi="Calibri" w:cs="Calibri"/>
          <w:color w:val="000000"/>
        </w:rPr>
      </w:pPr>
      <w:r w:rsidRPr="003C5989">
        <w:rPr>
          <w:rFonts w:ascii="Arial" w:eastAsia="Times New Roman" w:hAnsi="Arial" w:cs="Arial"/>
          <w:color w:val="000000"/>
          <w:sz w:val="20"/>
          <w:szCs w:val="20"/>
        </w:rPr>
        <w:t>Mortgagees M/s AB &amp; Co. by</w:t>
      </w:r>
    </w:p>
    <w:p w:rsidR="003C5989" w:rsidRPr="003C5989" w:rsidRDefault="003C5989" w:rsidP="003C5989">
      <w:pPr>
        <w:spacing w:before="100" w:line="240" w:lineRule="auto"/>
        <w:jc w:val="both"/>
        <w:rPr>
          <w:rFonts w:ascii="Calibri" w:eastAsia="Times New Roman" w:hAnsi="Calibri" w:cs="Calibri"/>
          <w:color w:val="000000"/>
        </w:rPr>
      </w:pPr>
      <w:proofErr w:type="gramStart"/>
      <w:r w:rsidRPr="003C5989">
        <w:rPr>
          <w:rFonts w:ascii="Arial" w:eastAsia="Times New Roman" w:hAnsi="Arial" w:cs="Arial"/>
          <w:color w:val="000000"/>
          <w:sz w:val="20"/>
          <w:szCs w:val="20"/>
        </w:rPr>
        <w:t>their</w:t>
      </w:r>
      <w:proofErr w:type="gramEnd"/>
      <w:r w:rsidRPr="003C5989">
        <w:rPr>
          <w:rFonts w:ascii="Arial" w:eastAsia="Times New Roman" w:hAnsi="Arial" w:cs="Arial"/>
          <w:color w:val="000000"/>
          <w:sz w:val="20"/>
          <w:szCs w:val="20"/>
        </w:rPr>
        <w:t xml:space="preserve"> </w:t>
      </w:r>
      <w:proofErr w:type="spellStart"/>
      <w:r w:rsidRPr="003C5989">
        <w:rPr>
          <w:rFonts w:ascii="Arial" w:eastAsia="Times New Roman" w:hAnsi="Arial" w:cs="Arial"/>
          <w:color w:val="000000"/>
          <w:sz w:val="20"/>
          <w:szCs w:val="20"/>
        </w:rPr>
        <w:t>authorised</w:t>
      </w:r>
      <w:proofErr w:type="spellEnd"/>
      <w:r w:rsidRPr="003C5989">
        <w:rPr>
          <w:rFonts w:ascii="Arial" w:eastAsia="Times New Roman" w:hAnsi="Arial" w:cs="Arial"/>
          <w:color w:val="000000"/>
          <w:sz w:val="20"/>
          <w:szCs w:val="20"/>
        </w:rPr>
        <w:t xml:space="preserve"> partner</w:t>
      </w:r>
    </w:p>
    <w:p w:rsidR="003C5989" w:rsidRPr="003C5989" w:rsidRDefault="003C5989" w:rsidP="003C5989">
      <w:pPr>
        <w:spacing w:before="100" w:line="240" w:lineRule="auto"/>
        <w:jc w:val="both"/>
        <w:rPr>
          <w:rFonts w:ascii="Calibri" w:eastAsia="Times New Roman" w:hAnsi="Calibri" w:cs="Calibri"/>
          <w:color w:val="000000"/>
        </w:rPr>
      </w:pPr>
      <w:r w:rsidRPr="003C5989">
        <w:rPr>
          <w:rFonts w:ascii="Arial" w:eastAsia="Times New Roman" w:hAnsi="Arial" w:cs="Arial"/>
          <w:color w:val="000000"/>
          <w:sz w:val="20"/>
          <w:szCs w:val="20"/>
        </w:rPr>
        <w:t>Mr. _____ in the presence of</w:t>
      </w:r>
    </w:p>
    <w:sectPr w:rsidR="003C5989" w:rsidRPr="003C59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5989"/>
    <w:rsid w:val="00281500"/>
    <w:rsid w:val="003C59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5989"/>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598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5142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887</Words>
  <Characters>5059</Characters>
  <Application>Microsoft Office Word</Application>
  <DocSecurity>0</DocSecurity>
  <Lines>42</Lines>
  <Paragraphs>11</Paragraphs>
  <ScaleCrop>false</ScaleCrop>
  <Company/>
  <LinksUpToDate>false</LinksUpToDate>
  <CharactersWithSpaces>5935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2019-07-24T07:48:00Z</dcterms:created>
  <dcterms:modified xsi:type="dcterms:W3CDTF">2019-07-24T07:49:00Z</dcterms:modified>
</cp:coreProperties>
</file>